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7C75" w14:textId="77777777" w:rsidR="00CB4C76" w:rsidRDefault="00CB4C76" w:rsidP="00CB4C76">
      <w:pPr>
        <w:rPr>
          <w:rFonts w:asciiTheme="minorHAnsi" w:hAnsiTheme="minorHAnsi" w:cstheme="minorBidi"/>
        </w:rPr>
      </w:pPr>
      <w:r>
        <w:rPr>
          <w:rFonts w:asciiTheme="minorHAnsi" w:hAnsiTheme="minorHAnsi" w:cstheme="minorBidi"/>
        </w:rPr>
        <w:t xml:space="preserve">Below is the detailed execution plan for this work. We will execute this work to the best of our ability protecting these birds and at the same time; safely &amp; efficiently performing our tasks to maintain reliability on this line. This execution plan is not written in stone and subject to change to accommodate any unforeseen circumstances. If weather, wind, </w:t>
      </w:r>
      <w:proofErr w:type="gramStart"/>
      <w:r>
        <w:rPr>
          <w:rFonts w:asciiTheme="minorHAnsi" w:hAnsiTheme="minorHAnsi" w:cstheme="minorBidi"/>
        </w:rPr>
        <w:t>fog</w:t>
      </w:r>
      <w:proofErr w:type="gramEnd"/>
      <w:r>
        <w:rPr>
          <w:rFonts w:asciiTheme="minorHAnsi" w:hAnsiTheme="minorHAnsi" w:cstheme="minorBidi"/>
        </w:rPr>
        <w:t xml:space="preserve"> or any issues will delay our plan then we will adjust accordingly.</w:t>
      </w:r>
    </w:p>
    <w:p w14:paraId="5E436CFE" w14:textId="77777777" w:rsidR="00CB4C76" w:rsidRDefault="00CB4C76" w:rsidP="00CB4C76">
      <w:pPr>
        <w:rPr>
          <w:rFonts w:asciiTheme="minorHAnsi" w:hAnsiTheme="minorHAnsi" w:cstheme="minorBidi"/>
        </w:rPr>
      </w:pPr>
    </w:p>
    <w:p w14:paraId="5BB939F8" w14:textId="77777777" w:rsidR="00CB4C76" w:rsidRDefault="00CB4C76" w:rsidP="00CB4C76">
      <w:pPr>
        <w:pStyle w:val="ListParagraph"/>
        <w:numPr>
          <w:ilvl w:val="0"/>
          <w:numId w:val="1"/>
        </w:numPr>
        <w:rPr>
          <w:rFonts w:asciiTheme="minorHAnsi" w:hAnsiTheme="minorHAnsi" w:cstheme="minorBidi"/>
        </w:rPr>
      </w:pPr>
      <w:r>
        <w:rPr>
          <w:rFonts w:asciiTheme="minorHAnsi" w:hAnsiTheme="minorHAnsi" w:cstheme="minorBidi"/>
        </w:rPr>
        <w:t>PM # for this work: 31533811</w:t>
      </w:r>
    </w:p>
    <w:p w14:paraId="6BF1B5EF" w14:textId="77777777" w:rsidR="00CB4C76" w:rsidRDefault="00CB4C76" w:rsidP="00CB4C76">
      <w:pPr>
        <w:rPr>
          <w:rFonts w:asciiTheme="minorHAnsi" w:hAnsiTheme="minorHAnsi" w:cstheme="minorBidi"/>
        </w:rPr>
      </w:pPr>
    </w:p>
    <w:p w14:paraId="32DD7FAC" w14:textId="77777777" w:rsidR="00CB4C76" w:rsidRDefault="00CB4C76" w:rsidP="00CB4C76">
      <w:pPr>
        <w:rPr>
          <w:rFonts w:asciiTheme="minorHAnsi" w:hAnsiTheme="minorHAnsi" w:cstheme="minorBidi"/>
        </w:rPr>
      </w:pPr>
      <w:r>
        <w:rPr>
          <w:rFonts w:asciiTheme="minorHAnsi" w:hAnsiTheme="minorHAnsi" w:cstheme="minorBidi"/>
          <w:highlight w:val="yellow"/>
        </w:rPr>
        <w:t>ALL RELATED TAGS:</w:t>
      </w:r>
    </w:p>
    <w:p w14:paraId="7677A80C" w14:textId="77777777" w:rsidR="00CB4C76" w:rsidRDefault="00CB4C76" w:rsidP="00CB4C76">
      <w:pPr>
        <w:rPr>
          <w:rFonts w:asciiTheme="minorHAnsi" w:hAnsiTheme="minorHAnsi" w:cstheme="minorBidi"/>
        </w:rPr>
      </w:pPr>
    </w:p>
    <w:tbl>
      <w:tblPr>
        <w:tblW w:w="7228" w:type="dxa"/>
        <w:tblCellMar>
          <w:left w:w="0" w:type="dxa"/>
          <w:right w:w="0" w:type="dxa"/>
        </w:tblCellMar>
        <w:tblLook w:val="04A0" w:firstRow="1" w:lastRow="0" w:firstColumn="1" w:lastColumn="0" w:noHBand="0" w:noVBand="1"/>
      </w:tblPr>
      <w:tblGrid>
        <w:gridCol w:w="1414"/>
        <w:gridCol w:w="5814"/>
      </w:tblGrid>
      <w:tr w:rsidR="00CB4C76" w14:paraId="68099A27" w14:textId="77777777" w:rsidTr="00CB4C76">
        <w:trPr>
          <w:trHeight w:val="300"/>
        </w:trPr>
        <w:tc>
          <w:tcPr>
            <w:tcW w:w="1196" w:type="dxa"/>
            <w:noWrap/>
            <w:tcMar>
              <w:top w:w="0" w:type="dxa"/>
              <w:left w:w="108" w:type="dxa"/>
              <w:bottom w:w="0" w:type="dxa"/>
              <w:right w:w="108" w:type="dxa"/>
            </w:tcMar>
            <w:vAlign w:val="bottom"/>
            <w:hideMark/>
          </w:tcPr>
          <w:p w14:paraId="6776C7E6" w14:textId="77777777" w:rsidR="00CB4C76" w:rsidRDefault="00CB4C76">
            <w:pPr>
              <w:jc w:val="center"/>
              <w:rPr>
                <w:color w:val="000000"/>
              </w:rPr>
            </w:pPr>
            <w:r>
              <w:rPr>
                <w:color w:val="000000"/>
              </w:rPr>
              <w:t>120121055</w:t>
            </w:r>
          </w:p>
        </w:tc>
        <w:tc>
          <w:tcPr>
            <w:tcW w:w="5016" w:type="dxa"/>
            <w:noWrap/>
            <w:tcMar>
              <w:top w:w="0" w:type="dxa"/>
              <w:left w:w="108" w:type="dxa"/>
              <w:bottom w:w="0" w:type="dxa"/>
              <w:right w:w="108" w:type="dxa"/>
            </w:tcMar>
            <w:vAlign w:val="bottom"/>
            <w:hideMark/>
          </w:tcPr>
          <w:p w14:paraId="52DF9FFD" w14:textId="77777777" w:rsidR="00CB4C76" w:rsidRDefault="00CB4C76">
            <w:pPr>
              <w:rPr>
                <w:rFonts w:ascii="Arial" w:hAnsi="Arial" w:cs="Arial"/>
                <w:sz w:val="20"/>
                <w:szCs w:val="20"/>
              </w:rPr>
            </w:pPr>
            <w:r>
              <w:rPr>
                <w:rFonts w:ascii="Arial" w:hAnsi="Arial" w:cs="Arial"/>
                <w:sz w:val="20"/>
                <w:szCs w:val="20"/>
              </w:rPr>
              <w:t>T0 DI RAVENSWOOD-AMES #2 003/025 RPL INS</w:t>
            </w:r>
          </w:p>
        </w:tc>
      </w:tr>
      <w:tr w:rsidR="00CB4C76" w14:paraId="361801DE" w14:textId="77777777" w:rsidTr="00CB4C76">
        <w:trPr>
          <w:trHeight w:val="300"/>
        </w:trPr>
        <w:tc>
          <w:tcPr>
            <w:tcW w:w="1196" w:type="dxa"/>
            <w:noWrap/>
            <w:tcMar>
              <w:top w:w="0" w:type="dxa"/>
              <w:left w:w="108" w:type="dxa"/>
              <w:bottom w:w="0" w:type="dxa"/>
              <w:right w:w="108" w:type="dxa"/>
            </w:tcMar>
            <w:vAlign w:val="bottom"/>
            <w:hideMark/>
          </w:tcPr>
          <w:p w14:paraId="536BC3ED" w14:textId="77777777" w:rsidR="00CB4C76" w:rsidRDefault="00CB4C76">
            <w:pPr>
              <w:jc w:val="center"/>
              <w:rPr>
                <w:color w:val="000000"/>
              </w:rPr>
            </w:pPr>
            <w:r>
              <w:rPr>
                <w:color w:val="000000"/>
              </w:rPr>
              <w:t>120120839</w:t>
            </w:r>
          </w:p>
        </w:tc>
        <w:tc>
          <w:tcPr>
            <w:tcW w:w="5016" w:type="dxa"/>
            <w:noWrap/>
            <w:tcMar>
              <w:top w:w="0" w:type="dxa"/>
              <w:left w:w="108" w:type="dxa"/>
              <w:bottom w:w="0" w:type="dxa"/>
              <w:right w:w="108" w:type="dxa"/>
            </w:tcMar>
            <w:vAlign w:val="bottom"/>
            <w:hideMark/>
          </w:tcPr>
          <w:p w14:paraId="68483B4E" w14:textId="77777777" w:rsidR="00CB4C76" w:rsidRDefault="00CB4C76">
            <w:pPr>
              <w:rPr>
                <w:rFonts w:ascii="Arial" w:hAnsi="Arial" w:cs="Arial"/>
                <w:sz w:val="20"/>
                <w:szCs w:val="20"/>
              </w:rPr>
            </w:pPr>
            <w:r>
              <w:rPr>
                <w:rFonts w:ascii="Arial" w:hAnsi="Arial" w:cs="Arial"/>
                <w:sz w:val="20"/>
                <w:szCs w:val="20"/>
              </w:rPr>
              <w:t>T0 DI RAVENSWOOD-AMES #2 003/026 RPL INS</w:t>
            </w:r>
          </w:p>
        </w:tc>
      </w:tr>
      <w:tr w:rsidR="00CB4C76" w14:paraId="19FB9901" w14:textId="77777777" w:rsidTr="00CB4C76">
        <w:trPr>
          <w:trHeight w:val="300"/>
        </w:trPr>
        <w:tc>
          <w:tcPr>
            <w:tcW w:w="1196" w:type="dxa"/>
            <w:noWrap/>
            <w:tcMar>
              <w:top w:w="0" w:type="dxa"/>
              <w:left w:w="108" w:type="dxa"/>
              <w:bottom w:w="0" w:type="dxa"/>
              <w:right w:w="108" w:type="dxa"/>
            </w:tcMar>
            <w:vAlign w:val="bottom"/>
            <w:hideMark/>
          </w:tcPr>
          <w:p w14:paraId="520C7604" w14:textId="77777777" w:rsidR="00CB4C76" w:rsidRDefault="00CB4C76">
            <w:pPr>
              <w:jc w:val="center"/>
              <w:rPr>
                <w:color w:val="000000"/>
              </w:rPr>
            </w:pPr>
            <w:r>
              <w:rPr>
                <w:color w:val="000000"/>
              </w:rPr>
              <w:t>120120438</w:t>
            </w:r>
          </w:p>
        </w:tc>
        <w:tc>
          <w:tcPr>
            <w:tcW w:w="5016" w:type="dxa"/>
            <w:noWrap/>
            <w:tcMar>
              <w:top w:w="0" w:type="dxa"/>
              <w:left w:w="108" w:type="dxa"/>
              <w:bottom w:w="0" w:type="dxa"/>
              <w:right w:w="108" w:type="dxa"/>
            </w:tcMar>
            <w:vAlign w:val="bottom"/>
            <w:hideMark/>
          </w:tcPr>
          <w:p w14:paraId="43186586" w14:textId="77777777" w:rsidR="00CB4C76" w:rsidRDefault="00CB4C76">
            <w:pPr>
              <w:rPr>
                <w:rFonts w:ascii="Arial" w:hAnsi="Arial" w:cs="Arial"/>
                <w:sz w:val="20"/>
                <w:szCs w:val="20"/>
              </w:rPr>
            </w:pPr>
            <w:r>
              <w:rPr>
                <w:rFonts w:ascii="Arial" w:hAnsi="Arial" w:cs="Arial"/>
                <w:sz w:val="20"/>
                <w:szCs w:val="20"/>
              </w:rPr>
              <w:t>T0 DI RAVENSWOOD-AMES #2 004/027 RPL INS</w:t>
            </w:r>
          </w:p>
        </w:tc>
      </w:tr>
      <w:tr w:rsidR="00CB4C76" w14:paraId="0466FF90" w14:textId="77777777" w:rsidTr="00CB4C76">
        <w:trPr>
          <w:trHeight w:val="300"/>
        </w:trPr>
        <w:tc>
          <w:tcPr>
            <w:tcW w:w="1196" w:type="dxa"/>
            <w:noWrap/>
            <w:tcMar>
              <w:top w:w="0" w:type="dxa"/>
              <w:left w:w="108" w:type="dxa"/>
              <w:bottom w:w="0" w:type="dxa"/>
              <w:right w:w="108" w:type="dxa"/>
            </w:tcMar>
            <w:vAlign w:val="bottom"/>
            <w:hideMark/>
          </w:tcPr>
          <w:p w14:paraId="64296E3D" w14:textId="77777777" w:rsidR="00CB4C76" w:rsidRDefault="00CB4C76">
            <w:pPr>
              <w:jc w:val="center"/>
              <w:rPr>
                <w:color w:val="000000"/>
              </w:rPr>
            </w:pPr>
            <w:r>
              <w:rPr>
                <w:color w:val="000000"/>
              </w:rPr>
              <w:t>119961617</w:t>
            </w:r>
          </w:p>
        </w:tc>
        <w:tc>
          <w:tcPr>
            <w:tcW w:w="5016" w:type="dxa"/>
            <w:noWrap/>
            <w:tcMar>
              <w:top w:w="0" w:type="dxa"/>
              <w:left w:w="108" w:type="dxa"/>
              <w:bottom w:w="0" w:type="dxa"/>
              <w:right w:w="108" w:type="dxa"/>
            </w:tcMar>
            <w:vAlign w:val="bottom"/>
            <w:hideMark/>
          </w:tcPr>
          <w:p w14:paraId="247700D0" w14:textId="77777777" w:rsidR="00CB4C76" w:rsidRDefault="00CB4C76">
            <w:pPr>
              <w:rPr>
                <w:rFonts w:ascii="Arial" w:hAnsi="Arial" w:cs="Arial"/>
                <w:sz w:val="20"/>
                <w:szCs w:val="20"/>
              </w:rPr>
            </w:pPr>
            <w:r>
              <w:rPr>
                <w:rFonts w:ascii="Arial" w:hAnsi="Arial" w:cs="Arial"/>
                <w:sz w:val="20"/>
                <w:szCs w:val="20"/>
              </w:rPr>
              <w:t>T0 DI RAVENSWOOD-AMES #2 004/028 RPL INS</w:t>
            </w:r>
          </w:p>
        </w:tc>
      </w:tr>
      <w:tr w:rsidR="00CB4C76" w14:paraId="2F0D5EDF" w14:textId="77777777" w:rsidTr="00CB4C76">
        <w:trPr>
          <w:trHeight w:val="300"/>
        </w:trPr>
        <w:tc>
          <w:tcPr>
            <w:tcW w:w="1196" w:type="dxa"/>
            <w:noWrap/>
            <w:tcMar>
              <w:top w:w="0" w:type="dxa"/>
              <w:left w:w="108" w:type="dxa"/>
              <w:bottom w:w="0" w:type="dxa"/>
              <w:right w:w="108" w:type="dxa"/>
            </w:tcMar>
            <w:vAlign w:val="bottom"/>
            <w:hideMark/>
          </w:tcPr>
          <w:p w14:paraId="7E66DC2C" w14:textId="77777777" w:rsidR="00CB4C76" w:rsidRDefault="00CB4C76">
            <w:pPr>
              <w:jc w:val="center"/>
              <w:rPr>
                <w:color w:val="000000"/>
              </w:rPr>
            </w:pPr>
            <w:r>
              <w:rPr>
                <w:color w:val="000000"/>
              </w:rPr>
              <w:t>119972908</w:t>
            </w:r>
          </w:p>
        </w:tc>
        <w:tc>
          <w:tcPr>
            <w:tcW w:w="5016" w:type="dxa"/>
            <w:noWrap/>
            <w:tcMar>
              <w:top w:w="0" w:type="dxa"/>
              <w:left w:w="108" w:type="dxa"/>
              <w:bottom w:w="0" w:type="dxa"/>
              <w:right w:w="108" w:type="dxa"/>
            </w:tcMar>
            <w:vAlign w:val="bottom"/>
            <w:hideMark/>
          </w:tcPr>
          <w:p w14:paraId="4B199246" w14:textId="77777777" w:rsidR="00CB4C76" w:rsidRDefault="00CB4C76">
            <w:pPr>
              <w:rPr>
                <w:rFonts w:ascii="Arial" w:hAnsi="Arial" w:cs="Arial"/>
                <w:sz w:val="20"/>
                <w:szCs w:val="20"/>
              </w:rPr>
            </w:pPr>
            <w:r>
              <w:rPr>
                <w:rFonts w:ascii="Arial" w:hAnsi="Arial" w:cs="Arial"/>
                <w:sz w:val="20"/>
                <w:szCs w:val="20"/>
              </w:rPr>
              <w:t>T0 DI RAVENSWOOD-AMES #2 004/029 RPL INS</w:t>
            </w:r>
          </w:p>
        </w:tc>
      </w:tr>
      <w:tr w:rsidR="00CB4C76" w14:paraId="33C30376" w14:textId="77777777" w:rsidTr="00CB4C76">
        <w:trPr>
          <w:trHeight w:val="300"/>
        </w:trPr>
        <w:tc>
          <w:tcPr>
            <w:tcW w:w="1196" w:type="dxa"/>
            <w:noWrap/>
            <w:tcMar>
              <w:top w:w="0" w:type="dxa"/>
              <w:left w:w="108" w:type="dxa"/>
              <w:bottom w:w="0" w:type="dxa"/>
              <w:right w:w="108" w:type="dxa"/>
            </w:tcMar>
            <w:vAlign w:val="bottom"/>
            <w:hideMark/>
          </w:tcPr>
          <w:p w14:paraId="2EFD69E1" w14:textId="77777777" w:rsidR="00CB4C76" w:rsidRDefault="00CB4C76">
            <w:pPr>
              <w:jc w:val="center"/>
              <w:rPr>
                <w:color w:val="000000"/>
              </w:rPr>
            </w:pPr>
            <w:r>
              <w:rPr>
                <w:color w:val="000000"/>
              </w:rPr>
              <w:t>119973566</w:t>
            </w:r>
          </w:p>
        </w:tc>
        <w:tc>
          <w:tcPr>
            <w:tcW w:w="5016" w:type="dxa"/>
            <w:noWrap/>
            <w:tcMar>
              <w:top w:w="0" w:type="dxa"/>
              <w:left w:w="108" w:type="dxa"/>
              <w:bottom w:w="0" w:type="dxa"/>
              <w:right w:w="108" w:type="dxa"/>
            </w:tcMar>
            <w:vAlign w:val="bottom"/>
            <w:hideMark/>
          </w:tcPr>
          <w:p w14:paraId="4AD3A08C" w14:textId="77777777" w:rsidR="00CB4C76" w:rsidRDefault="00CB4C76">
            <w:pPr>
              <w:rPr>
                <w:rFonts w:ascii="Arial" w:hAnsi="Arial" w:cs="Arial"/>
                <w:sz w:val="20"/>
                <w:szCs w:val="20"/>
              </w:rPr>
            </w:pPr>
            <w:r>
              <w:rPr>
                <w:rFonts w:ascii="Arial" w:hAnsi="Arial" w:cs="Arial"/>
                <w:sz w:val="20"/>
                <w:szCs w:val="20"/>
              </w:rPr>
              <w:t>T0 DI RAVNSWD-AMES #2 4/030 RPL INSS</w:t>
            </w:r>
          </w:p>
        </w:tc>
      </w:tr>
      <w:tr w:rsidR="00CB4C76" w14:paraId="456A930B" w14:textId="77777777" w:rsidTr="00CB4C76">
        <w:trPr>
          <w:trHeight w:val="300"/>
        </w:trPr>
        <w:tc>
          <w:tcPr>
            <w:tcW w:w="1196" w:type="dxa"/>
            <w:noWrap/>
            <w:tcMar>
              <w:top w:w="0" w:type="dxa"/>
              <w:left w:w="108" w:type="dxa"/>
              <w:bottom w:w="0" w:type="dxa"/>
              <w:right w:w="108" w:type="dxa"/>
            </w:tcMar>
            <w:vAlign w:val="bottom"/>
            <w:hideMark/>
          </w:tcPr>
          <w:p w14:paraId="5B688F38" w14:textId="77777777" w:rsidR="00CB4C76" w:rsidRDefault="00CB4C76">
            <w:pPr>
              <w:jc w:val="center"/>
              <w:rPr>
                <w:color w:val="000000"/>
              </w:rPr>
            </w:pPr>
            <w:r>
              <w:rPr>
                <w:color w:val="000000"/>
              </w:rPr>
              <w:t>120536874</w:t>
            </w:r>
          </w:p>
        </w:tc>
        <w:tc>
          <w:tcPr>
            <w:tcW w:w="5016" w:type="dxa"/>
            <w:noWrap/>
            <w:tcMar>
              <w:top w:w="0" w:type="dxa"/>
              <w:left w:w="108" w:type="dxa"/>
              <w:bottom w:w="0" w:type="dxa"/>
              <w:right w:w="108" w:type="dxa"/>
            </w:tcMar>
            <w:vAlign w:val="bottom"/>
            <w:hideMark/>
          </w:tcPr>
          <w:p w14:paraId="554B50E0" w14:textId="77777777" w:rsidR="00CB4C76" w:rsidRDefault="00CB4C76">
            <w:pPr>
              <w:rPr>
                <w:rFonts w:ascii="Arial" w:hAnsi="Arial" w:cs="Arial"/>
                <w:sz w:val="20"/>
                <w:szCs w:val="20"/>
              </w:rPr>
            </w:pPr>
            <w:r>
              <w:rPr>
                <w:rFonts w:ascii="Arial" w:hAnsi="Arial" w:cs="Arial"/>
                <w:sz w:val="20"/>
                <w:szCs w:val="20"/>
              </w:rPr>
              <w:t>T0 EI RAVENSWOOD-AMES #2 4/31 RPL INSS</w:t>
            </w:r>
          </w:p>
        </w:tc>
      </w:tr>
      <w:tr w:rsidR="00CB4C76" w14:paraId="1CA53C28" w14:textId="77777777" w:rsidTr="00CB4C76">
        <w:trPr>
          <w:trHeight w:val="300"/>
        </w:trPr>
        <w:tc>
          <w:tcPr>
            <w:tcW w:w="1196" w:type="dxa"/>
            <w:noWrap/>
            <w:tcMar>
              <w:top w:w="0" w:type="dxa"/>
              <w:left w:w="108" w:type="dxa"/>
              <w:bottom w:w="0" w:type="dxa"/>
              <w:right w:w="108" w:type="dxa"/>
            </w:tcMar>
            <w:vAlign w:val="bottom"/>
            <w:hideMark/>
          </w:tcPr>
          <w:p w14:paraId="2497D587" w14:textId="77777777" w:rsidR="00CB4C76" w:rsidRDefault="00CB4C76">
            <w:pPr>
              <w:jc w:val="center"/>
              <w:rPr>
                <w:color w:val="000000"/>
              </w:rPr>
            </w:pPr>
            <w:r>
              <w:rPr>
                <w:color w:val="000000"/>
              </w:rPr>
              <w:t>119963198</w:t>
            </w:r>
          </w:p>
        </w:tc>
        <w:tc>
          <w:tcPr>
            <w:tcW w:w="5016" w:type="dxa"/>
            <w:noWrap/>
            <w:tcMar>
              <w:top w:w="0" w:type="dxa"/>
              <w:left w:w="108" w:type="dxa"/>
              <w:bottom w:w="0" w:type="dxa"/>
              <w:right w:w="108" w:type="dxa"/>
            </w:tcMar>
            <w:vAlign w:val="bottom"/>
            <w:hideMark/>
          </w:tcPr>
          <w:p w14:paraId="6FE76F49" w14:textId="77777777" w:rsidR="00CB4C76" w:rsidRDefault="00CB4C76">
            <w:pPr>
              <w:rPr>
                <w:rFonts w:ascii="Arial" w:hAnsi="Arial" w:cs="Arial"/>
                <w:sz w:val="20"/>
                <w:szCs w:val="20"/>
              </w:rPr>
            </w:pPr>
            <w:r>
              <w:rPr>
                <w:rFonts w:ascii="Arial" w:hAnsi="Arial" w:cs="Arial"/>
                <w:sz w:val="20"/>
                <w:szCs w:val="20"/>
              </w:rPr>
              <w:t>T0 DI RAVENSWOOD-AMES #2 004/032 RPL INS</w:t>
            </w:r>
          </w:p>
        </w:tc>
      </w:tr>
      <w:tr w:rsidR="00CB4C76" w14:paraId="0F3C4585" w14:textId="77777777" w:rsidTr="00CB4C76">
        <w:trPr>
          <w:trHeight w:val="300"/>
        </w:trPr>
        <w:tc>
          <w:tcPr>
            <w:tcW w:w="1196" w:type="dxa"/>
            <w:noWrap/>
            <w:tcMar>
              <w:top w:w="0" w:type="dxa"/>
              <w:left w:w="108" w:type="dxa"/>
              <w:bottom w:w="0" w:type="dxa"/>
              <w:right w:w="108" w:type="dxa"/>
            </w:tcMar>
            <w:vAlign w:val="bottom"/>
            <w:hideMark/>
          </w:tcPr>
          <w:p w14:paraId="0A018F18" w14:textId="77777777" w:rsidR="00CB4C76" w:rsidRDefault="00CB4C76">
            <w:pPr>
              <w:jc w:val="center"/>
              <w:rPr>
                <w:color w:val="000000"/>
              </w:rPr>
            </w:pPr>
            <w:r>
              <w:rPr>
                <w:color w:val="000000"/>
              </w:rPr>
              <w:t>119991922</w:t>
            </w:r>
          </w:p>
        </w:tc>
        <w:tc>
          <w:tcPr>
            <w:tcW w:w="5016" w:type="dxa"/>
            <w:noWrap/>
            <w:tcMar>
              <w:top w:w="0" w:type="dxa"/>
              <w:left w:w="108" w:type="dxa"/>
              <w:bottom w:w="0" w:type="dxa"/>
              <w:right w:w="108" w:type="dxa"/>
            </w:tcMar>
            <w:vAlign w:val="bottom"/>
            <w:hideMark/>
          </w:tcPr>
          <w:p w14:paraId="78DB46E9" w14:textId="77777777" w:rsidR="00CB4C76" w:rsidRDefault="00CB4C76">
            <w:pPr>
              <w:rPr>
                <w:rFonts w:ascii="Arial" w:hAnsi="Arial" w:cs="Arial"/>
                <w:sz w:val="20"/>
                <w:szCs w:val="20"/>
              </w:rPr>
            </w:pPr>
            <w:r>
              <w:rPr>
                <w:rFonts w:ascii="Arial" w:hAnsi="Arial" w:cs="Arial"/>
                <w:sz w:val="20"/>
                <w:szCs w:val="20"/>
              </w:rPr>
              <w:t>T0 DI RAVENSWOOD-AMES #2 5/33 RPL INSS</w:t>
            </w:r>
          </w:p>
        </w:tc>
      </w:tr>
      <w:tr w:rsidR="00CB4C76" w14:paraId="49FD156A" w14:textId="77777777" w:rsidTr="00CB4C76">
        <w:trPr>
          <w:trHeight w:val="300"/>
        </w:trPr>
        <w:tc>
          <w:tcPr>
            <w:tcW w:w="1196" w:type="dxa"/>
            <w:noWrap/>
            <w:tcMar>
              <w:top w:w="0" w:type="dxa"/>
              <w:left w:w="108" w:type="dxa"/>
              <w:bottom w:w="0" w:type="dxa"/>
              <w:right w:w="108" w:type="dxa"/>
            </w:tcMar>
            <w:vAlign w:val="bottom"/>
            <w:hideMark/>
          </w:tcPr>
          <w:p w14:paraId="1643AFF3" w14:textId="77777777" w:rsidR="00CB4C76" w:rsidRDefault="00CB4C76">
            <w:pPr>
              <w:jc w:val="center"/>
              <w:rPr>
                <w:color w:val="000000"/>
              </w:rPr>
            </w:pPr>
            <w:r>
              <w:rPr>
                <w:color w:val="000000"/>
              </w:rPr>
              <w:t>119973618</w:t>
            </w:r>
          </w:p>
        </w:tc>
        <w:tc>
          <w:tcPr>
            <w:tcW w:w="5016" w:type="dxa"/>
            <w:noWrap/>
            <w:tcMar>
              <w:top w:w="0" w:type="dxa"/>
              <w:left w:w="108" w:type="dxa"/>
              <w:bottom w:w="0" w:type="dxa"/>
              <w:right w:w="108" w:type="dxa"/>
            </w:tcMar>
            <w:vAlign w:val="bottom"/>
            <w:hideMark/>
          </w:tcPr>
          <w:p w14:paraId="3DC1AC55" w14:textId="77777777" w:rsidR="00CB4C76" w:rsidRDefault="00CB4C76">
            <w:pPr>
              <w:rPr>
                <w:rFonts w:ascii="Arial" w:hAnsi="Arial" w:cs="Arial"/>
                <w:sz w:val="20"/>
                <w:szCs w:val="20"/>
              </w:rPr>
            </w:pPr>
            <w:r>
              <w:rPr>
                <w:rFonts w:ascii="Arial" w:hAnsi="Arial" w:cs="Arial"/>
                <w:sz w:val="20"/>
                <w:szCs w:val="20"/>
              </w:rPr>
              <w:t>T0 DI RVNSWO-AMES#2 5/34 REPL INSS</w:t>
            </w:r>
          </w:p>
        </w:tc>
      </w:tr>
      <w:tr w:rsidR="00CB4C76" w14:paraId="0321A07F" w14:textId="77777777" w:rsidTr="00CB4C76">
        <w:trPr>
          <w:trHeight w:val="300"/>
        </w:trPr>
        <w:tc>
          <w:tcPr>
            <w:tcW w:w="1196" w:type="dxa"/>
            <w:noWrap/>
            <w:tcMar>
              <w:top w:w="0" w:type="dxa"/>
              <w:left w:w="108" w:type="dxa"/>
              <w:bottom w:w="0" w:type="dxa"/>
              <w:right w:w="108" w:type="dxa"/>
            </w:tcMar>
            <w:vAlign w:val="bottom"/>
            <w:hideMark/>
          </w:tcPr>
          <w:p w14:paraId="0D2B69DD" w14:textId="77777777" w:rsidR="00CB4C76" w:rsidRDefault="00CB4C76">
            <w:pPr>
              <w:jc w:val="center"/>
              <w:rPr>
                <w:color w:val="000000"/>
              </w:rPr>
            </w:pPr>
            <w:r>
              <w:rPr>
                <w:color w:val="000000"/>
              </w:rPr>
              <w:t>119973957</w:t>
            </w:r>
          </w:p>
        </w:tc>
        <w:tc>
          <w:tcPr>
            <w:tcW w:w="5016" w:type="dxa"/>
            <w:noWrap/>
            <w:tcMar>
              <w:top w:w="0" w:type="dxa"/>
              <w:left w:w="108" w:type="dxa"/>
              <w:bottom w:w="0" w:type="dxa"/>
              <w:right w:w="108" w:type="dxa"/>
            </w:tcMar>
            <w:vAlign w:val="bottom"/>
            <w:hideMark/>
          </w:tcPr>
          <w:p w14:paraId="5588FB68" w14:textId="77777777" w:rsidR="00CB4C76" w:rsidRDefault="00CB4C76">
            <w:pPr>
              <w:rPr>
                <w:rFonts w:ascii="Arial" w:hAnsi="Arial" w:cs="Arial"/>
                <w:sz w:val="20"/>
                <w:szCs w:val="20"/>
              </w:rPr>
            </w:pPr>
            <w:r>
              <w:rPr>
                <w:rFonts w:ascii="Arial" w:hAnsi="Arial" w:cs="Arial"/>
                <w:sz w:val="20"/>
                <w:szCs w:val="20"/>
              </w:rPr>
              <w:t>T0 DI RAVENSWOOD-AMES #2 005/035 RPL INS</w:t>
            </w:r>
          </w:p>
        </w:tc>
      </w:tr>
      <w:tr w:rsidR="00CB4C76" w14:paraId="2D4278C7" w14:textId="77777777" w:rsidTr="00CB4C76">
        <w:trPr>
          <w:trHeight w:val="300"/>
        </w:trPr>
        <w:tc>
          <w:tcPr>
            <w:tcW w:w="1196" w:type="dxa"/>
            <w:noWrap/>
            <w:tcMar>
              <w:top w:w="0" w:type="dxa"/>
              <w:left w:w="108" w:type="dxa"/>
              <w:bottom w:w="0" w:type="dxa"/>
              <w:right w:w="108" w:type="dxa"/>
            </w:tcMar>
            <w:vAlign w:val="bottom"/>
            <w:hideMark/>
          </w:tcPr>
          <w:p w14:paraId="3C16E833" w14:textId="77777777" w:rsidR="00CB4C76" w:rsidRDefault="00CB4C76">
            <w:pPr>
              <w:jc w:val="center"/>
              <w:rPr>
                <w:color w:val="000000"/>
              </w:rPr>
            </w:pPr>
            <w:r>
              <w:rPr>
                <w:color w:val="000000"/>
              </w:rPr>
              <w:t>122152598</w:t>
            </w:r>
          </w:p>
        </w:tc>
        <w:tc>
          <w:tcPr>
            <w:tcW w:w="5016" w:type="dxa"/>
            <w:noWrap/>
            <w:tcMar>
              <w:top w:w="0" w:type="dxa"/>
              <w:left w:w="108" w:type="dxa"/>
              <w:bottom w:w="0" w:type="dxa"/>
              <w:right w:w="108" w:type="dxa"/>
            </w:tcMar>
            <w:vAlign w:val="bottom"/>
            <w:hideMark/>
          </w:tcPr>
          <w:p w14:paraId="55D6D1FB" w14:textId="77777777" w:rsidR="00CB4C76" w:rsidRDefault="00CB4C76">
            <w:pPr>
              <w:rPr>
                <w:rFonts w:ascii="Arial" w:hAnsi="Arial" w:cs="Arial"/>
                <w:sz w:val="20"/>
                <w:szCs w:val="20"/>
              </w:rPr>
            </w:pPr>
            <w:r>
              <w:rPr>
                <w:rFonts w:ascii="Arial" w:hAnsi="Arial" w:cs="Arial"/>
                <w:sz w:val="20"/>
                <w:szCs w:val="20"/>
              </w:rPr>
              <w:t>DI RAVENSWOOD-AMES #2 5/36 RPL INSS</w:t>
            </w:r>
          </w:p>
        </w:tc>
      </w:tr>
    </w:tbl>
    <w:p w14:paraId="6A204807" w14:textId="77777777" w:rsidR="00CB4C76" w:rsidRDefault="00CB4C76" w:rsidP="00CB4C76">
      <w:pPr>
        <w:rPr>
          <w:rFonts w:asciiTheme="minorHAnsi" w:hAnsiTheme="minorHAnsi" w:cstheme="minorBidi"/>
        </w:rPr>
      </w:pPr>
    </w:p>
    <w:p w14:paraId="7378174C" w14:textId="77777777" w:rsidR="00CB4C76" w:rsidRDefault="00CB4C76" w:rsidP="00CB4C76">
      <w:pPr>
        <w:rPr>
          <w:rFonts w:asciiTheme="minorHAnsi" w:hAnsiTheme="minorHAnsi" w:cstheme="minorBidi"/>
        </w:rPr>
      </w:pPr>
      <w:r>
        <w:rPr>
          <w:rFonts w:asciiTheme="minorHAnsi" w:hAnsiTheme="minorHAnsi" w:cstheme="minorBidi"/>
          <w:highlight w:val="yellow"/>
        </w:rPr>
        <w:t>DETAILS OF NUMBER OF NESTS TO MITIGATE</w:t>
      </w:r>
    </w:p>
    <w:p w14:paraId="6122A7E2" w14:textId="77777777" w:rsidR="00CB4C76" w:rsidRDefault="00CB4C76" w:rsidP="00CB4C76">
      <w:pPr>
        <w:rPr>
          <w:rFonts w:asciiTheme="minorHAnsi" w:hAnsiTheme="minorHAnsi" w:cstheme="minorBidi"/>
        </w:rPr>
      </w:pPr>
    </w:p>
    <w:p w14:paraId="098F6AE3"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3/25: 2 Nests, Top Arm (1 on each side of the tower)</w:t>
      </w:r>
    </w:p>
    <w:p w14:paraId="5E043B83"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3/26: 4 Nests, Top and Middle arms (1 on each side of the tower)</w:t>
      </w:r>
    </w:p>
    <w:p w14:paraId="636C0181"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4/27: 3 Nests, 2 on Top arm (1 on each side) and 1 on Middle Arm</w:t>
      </w:r>
    </w:p>
    <w:p w14:paraId="4182A7CD"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4/28, DDE Structure: 2 Nests, 1 on Top arm and 1 on Middle arm</w:t>
      </w:r>
    </w:p>
    <w:p w14:paraId="4C6C3991"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highlight w:val="green"/>
        </w:rPr>
        <w:t xml:space="preserve">4/29, DDE Structure </w:t>
      </w:r>
      <w:r>
        <w:rPr>
          <w:rFonts w:asciiTheme="minorHAnsi" w:hAnsiTheme="minorHAnsi" w:cstheme="minorBidi"/>
          <w:color w:val="FF0000"/>
          <w:highlight w:val="green"/>
        </w:rPr>
        <w:t>(Troubled Tower)</w:t>
      </w:r>
      <w:r>
        <w:rPr>
          <w:rFonts w:asciiTheme="minorHAnsi" w:hAnsiTheme="minorHAnsi" w:cstheme="minorBidi"/>
          <w:highlight w:val="green"/>
        </w:rPr>
        <w:t>:</w:t>
      </w:r>
      <w:r>
        <w:rPr>
          <w:rFonts w:asciiTheme="minorHAnsi" w:hAnsiTheme="minorHAnsi" w:cstheme="minorBidi"/>
        </w:rPr>
        <w:t xml:space="preserve"> 4 Nests, 2 on Top arm (1 on each side) and 2 on Middle arm (1 on each side)</w:t>
      </w:r>
    </w:p>
    <w:p w14:paraId="6EE93E33"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4/30: 1 Nest, Middle arm</w:t>
      </w:r>
    </w:p>
    <w:p w14:paraId="05041228"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4/31, DDE Structure: 1 Nest, Middle arm</w:t>
      </w:r>
    </w:p>
    <w:p w14:paraId="0839441A"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4/32, DDE Structure: 2 Nests, 1 on Top arm and 1 on the cage</w:t>
      </w:r>
    </w:p>
    <w:p w14:paraId="17F65C6F"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highlight w:val="green"/>
        </w:rPr>
        <w:t>5/33</w:t>
      </w:r>
      <w:r>
        <w:rPr>
          <w:rFonts w:asciiTheme="minorHAnsi" w:hAnsiTheme="minorHAnsi" w:cstheme="minorBidi"/>
          <w:color w:val="FF0000"/>
          <w:highlight w:val="green"/>
        </w:rPr>
        <w:t>, (Troubled Tower)</w:t>
      </w:r>
      <w:proofErr w:type="gramStart"/>
      <w:r>
        <w:rPr>
          <w:rFonts w:asciiTheme="minorHAnsi" w:hAnsiTheme="minorHAnsi" w:cstheme="minorBidi"/>
          <w:color w:val="FF0000"/>
          <w:highlight w:val="green"/>
        </w:rPr>
        <w:t xml:space="preserve">: </w:t>
      </w:r>
      <w:r>
        <w:rPr>
          <w:rFonts w:asciiTheme="minorHAnsi" w:hAnsiTheme="minorHAnsi" w:cstheme="minorBidi"/>
        </w:rPr>
        <w:t>:</w:t>
      </w:r>
      <w:proofErr w:type="gramEnd"/>
      <w:r>
        <w:rPr>
          <w:rFonts w:asciiTheme="minorHAnsi" w:hAnsiTheme="minorHAnsi" w:cstheme="minorBidi"/>
        </w:rPr>
        <w:t xml:space="preserve"> 2 Nests, 1 on Top arm and 1 on middle arm</w:t>
      </w:r>
    </w:p>
    <w:p w14:paraId="6144D0A2"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5/34: 6 Nests, 2 on Top arms, 2 on Middle arms and 2 on Top cage</w:t>
      </w:r>
    </w:p>
    <w:p w14:paraId="2804CD8A" w14:textId="77777777"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highlight w:val="green"/>
        </w:rPr>
        <w:t>5/35</w:t>
      </w:r>
      <w:proofErr w:type="gramStart"/>
      <w:r>
        <w:rPr>
          <w:rFonts w:asciiTheme="minorHAnsi" w:hAnsiTheme="minorHAnsi" w:cstheme="minorBidi"/>
          <w:highlight w:val="green"/>
        </w:rPr>
        <w:t xml:space="preserve">: </w:t>
      </w:r>
      <w:r>
        <w:rPr>
          <w:rFonts w:asciiTheme="minorHAnsi" w:hAnsiTheme="minorHAnsi" w:cstheme="minorBidi"/>
          <w:color w:val="FF0000"/>
          <w:highlight w:val="green"/>
        </w:rPr>
        <w:t>,</w:t>
      </w:r>
      <w:proofErr w:type="gramEnd"/>
      <w:r>
        <w:rPr>
          <w:rFonts w:asciiTheme="minorHAnsi" w:hAnsiTheme="minorHAnsi" w:cstheme="minorBidi"/>
          <w:color w:val="FF0000"/>
          <w:highlight w:val="green"/>
        </w:rPr>
        <w:t xml:space="preserve"> (Troubled Tower):</w:t>
      </w:r>
      <w:r>
        <w:rPr>
          <w:rFonts w:asciiTheme="minorHAnsi" w:hAnsiTheme="minorHAnsi" w:cstheme="minorBidi"/>
          <w:color w:val="FF0000"/>
        </w:rPr>
        <w:t xml:space="preserve"> </w:t>
      </w:r>
      <w:r>
        <w:rPr>
          <w:rFonts w:asciiTheme="minorHAnsi" w:hAnsiTheme="minorHAnsi" w:cstheme="minorBidi"/>
        </w:rPr>
        <w:t>: 9 Nests, 3 on Top arms, 2 on Middle arms and 4 on Bottom arms</w:t>
      </w:r>
    </w:p>
    <w:p w14:paraId="5B4DF62E" w14:textId="3E011E95" w:rsidR="00CB4C76" w:rsidRDefault="00CB4C76" w:rsidP="00CB4C76">
      <w:pPr>
        <w:pStyle w:val="ListParagraph"/>
        <w:numPr>
          <w:ilvl w:val="0"/>
          <w:numId w:val="2"/>
        </w:numPr>
        <w:rPr>
          <w:rFonts w:asciiTheme="minorHAnsi" w:hAnsiTheme="minorHAnsi" w:cstheme="minorBidi"/>
        </w:rPr>
      </w:pPr>
      <w:r>
        <w:rPr>
          <w:rFonts w:asciiTheme="minorHAnsi" w:hAnsiTheme="minorHAnsi" w:cstheme="minorBidi"/>
        </w:rPr>
        <w:t>5/36: No Nest</w:t>
      </w:r>
    </w:p>
    <w:p w14:paraId="4BFF1D8F" w14:textId="622D8F3C" w:rsidR="00D265EF" w:rsidRDefault="00D265EF" w:rsidP="00D265EF">
      <w:pPr>
        <w:rPr>
          <w:rFonts w:asciiTheme="minorHAnsi" w:hAnsiTheme="minorHAnsi" w:cstheme="minorBidi"/>
        </w:rPr>
      </w:pPr>
    </w:p>
    <w:p w14:paraId="08DCCEE9" w14:textId="78C853FC" w:rsidR="00D265EF" w:rsidRPr="00D265EF" w:rsidRDefault="00D265EF" w:rsidP="00D265EF">
      <w:pPr>
        <w:rPr>
          <w:rFonts w:asciiTheme="minorHAnsi" w:hAnsiTheme="minorHAnsi" w:cstheme="minorBidi"/>
        </w:rPr>
      </w:pPr>
      <w:r>
        <w:rPr>
          <w:rFonts w:asciiTheme="minorHAnsi" w:hAnsiTheme="minorHAnsi" w:cstheme="minorBidi"/>
        </w:rPr>
        <w:t>TOTAL NESTS: 36</w:t>
      </w:r>
    </w:p>
    <w:p w14:paraId="58EA34C0" w14:textId="77777777" w:rsidR="00CB4C76" w:rsidRDefault="00CB4C76" w:rsidP="00CB4C76">
      <w:pPr>
        <w:rPr>
          <w:rFonts w:asciiTheme="minorHAnsi" w:hAnsiTheme="minorHAnsi" w:cstheme="minorBidi"/>
        </w:rPr>
      </w:pPr>
    </w:p>
    <w:p w14:paraId="2BF69520" w14:textId="77777777" w:rsidR="00CB4C76" w:rsidRDefault="00CB4C76" w:rsidP="00CB4C76">
      <w:pPr>
        <w:rPr>
          <w:rFonts w:asciiTheme="minorHAnsi" w:hAnsiTheme="minorHAnsi" w:cstheme="minorBidi"/>
        </w:rPr>
      </w:pPr>
      <w:r>
        <w:rPr>
          <w:rFonts w:asciiTheme="minorHAnsi" w:hAnsiTheme="minorHAnsi" w:cstheme="minorBidi"/>
        </w:rPr>
        <w:t>Highlighted in Green: Structures that we found the actual trouble. Flashed insulators were found on these structures.</w:t>
      </w:r>
    </w:p>
    <w:p w14:paraId="2DC3AB44" w14:textId="77777777" w:rsidR="00CB4C76" w:rsidRDefault="00CB4C76" w:rsidP="00CB4C76">
      <w:pPr>
        <w:rPr>
          <w:rFonts w:asciiTheme="minorHAnsi" w:hAnsiTheme="minorHAnsi" w:cstheme="minorBidi"/>
        </w:rPr>
      </w:pPr>
    </w:p>
    <w:p w14:paraId="468E23D9" w14:textId="77777777" w:rsidR="00CB4C76" w:rsidRDefault="00CB4C76" w:rsidP="00CB4C76">
      <w:pPr>
        <w:rPr>
          <w:rFonts w:asciiTheme="minorHAnsi" w:hAnsiTheme="minorHAnsi" w:cstheme="minorBidi"/>
        </w:rPr>
      </w:pPr>
      <w:r>
        <w:rPr>
          <w:rFonts w:asciiTheme="minorHAnsi" w:hAnsiTheme="minorHAnsi" w:cstheme="minorBidi"/>
          <w:highlight w:val="yellow"/>
        </w:rPr>
        <w:t>CLEARANCE REQUEST AND NTO:</w:t>
      </w:r>
    </w:p>
    <w:p w14:paraId="560214FF" w14:textId="77777777" w:rsidR="00CB4C76" w:rsidRDefault="00CB4C76" w:rsidP="00CB4C76">
      <w:pPr>
        <w:rPr>
          <w:rFonts w:asciiTheme="minorHAnsi" w:hAnsiTheme="minorHAnsi" w:cstheme="minorBidi"/>
        </w:rPr>
      </w:pPr>
    </w:p>
    <w:p w14:paraId="28EC5A52" w14:textId="77777777" w:rsidR="00CB4C76" w:rsidRDefault="00CB4C76" w:rsidP="00CB4C76">
      <w:r>
        <w:lastRenderedPageBreak/>
        <w:t xml:space="preserve">6/1-6/3/22 – Ravenswood-Ames #2 115kV line - </w:t>
      </w:r>
      <w:hyperlink r:id="rId7" w:history="1">
        <w:r>
          <w:rPr>
            <w:rStyle w:val="Hyperlink"/>
          </w:rPr>
          <w:t>http://www/ecco/clearance/tafw.asp?ID=T22-010506</w:t>
        </w:r>
      </w:hyperlink>
    </w:p>
    <w:p w14:paraId="0E51D3E8" w14:textId="77777777" w:rsidR="00CB4C76" w:rsidRDefault="00CB4C76" w:rsidP="00CB4C76"/>
    <w:p w14:paraId="743B3622" w14:textId="77777777" w:rsidR="00CB4C76" w:rsidRDefault="00CB4C76" w:rsidP="00CB4C76">
      <w:r>
        <w:t xml:space="preserve">6/1/22 – Ravenswood-Ames #1 115kV line – NTO - </w:t>
      </w:r>
      <w:hyperlink r:id="rId8" w:history="1">
        <w:r>
          <w:rPr>
            <w:rStyle w:val="Hyperlink"/>
          </w:rPr>
          <w:t>http://www/ecco/clearance/tafw.asp?ID=T22-010508</w:t>
        </w:r>
      </w:hyperlink>
    </w:p>
    <w:p w14:paraId="1E98A1CD" w14:textId="77777777" w:rsidR="00CB4C76" w:rsidRDefault="00CB4C76" w:rsidP="00CB4C76">
      <w:r>
        <w:t xml:space="preserve">6/2/22 – Ravenswood-Ames #1 115kV line – NTO - </w:t>
      </w:r>
      <w:hyperlink r:id="rId9" w:history="1">
        <w:r>
          <w:rPr>
            <w:rStyle w:val="Hyperlink"/>
          </w:rPr>
          <w:t>http://www/ecco/clearance/tafw.asp?ID=T22-010509</w:t>
        </w:r>
      </w:hyperlink>
    </w:p>
    <w:p w14:paraId="6083FB3B" w14:textId="77777777" w:rsidR="00CB4C76" w:rsidRDefault="00CB4C76" w:rsidP="00CB4C76">
      <w:r>
        <w:t xml:space="preserve">6/3/22 – Ravenswood-Ames #1 115kV line – NTO - </w:t>
      </w:r>
      <w:hyperlink r:id="rId10" w:history="1">
        <w:r>
          <w:rPr>
            <w:rStyle w:val="Hyperlink"/>
          </w:rPr>
          <w:t>http://www/ecco/clearance/tafw.asp?ID=T22-010510</w:t>
        </w:r>
      </w:hyperlink>
    </w:p>
    <w:p w14:paraId="4249E465" w14:textId="77777777" w:rsidR="00CB4C76" w:rsidRDefault="00CB4C76" w:rsidP="00CB4C76">
      <w:pPr>
        <w:rPr>
          <w:rFonts w:asciiTheme="minorHAnsi" w:hAnsiTheme="minorHAnsi" w:cstheme="minorBidi"/>
        </w:rPr>
      </w:pPr>
    </w:p>
    <w:p w14:paraId="27CBC7FE" w14:textId="77777777" w:rsidR="00CB4C76" w:rsidRDefault="00CB4C76" w:rsidP="00CB4C76">
      <w:pPr>
        <w:rPr>
          <w:rFonts w:asciiTheme="minorHAnsi" w:hAnsiTheme="minorHAnsi" w:cstheme="minorBidi"/>
        </w:rPr>
      </w:pPr>
      <w:r>
        <w:rPr>
          <w:rFonts w:asciiTheme="minorHAnsi" w:hAnsiTheme="minorHAnsi" w:cstheme="minorBidi"/>
          <w:highlight w:val="yellow"/>
        </w:rPr>
        <w:t>CREWS and Set Up:</w:t>
      </w:r>
      <w:r>
        <w:rPr>
          <w:rFonts w:asciiTheme="minorHAnsi" w:hAnsiTheme="minorHAnsi" w:cstheme="minorBidi"/>
        </w:rPr>
        <w:t xml:space="preserve"> </w:t>
      </w:r>
    </w:p>
    <w:p w14:paraId="4FC411D2" w14:textId="77777777" w:rsidR="00CB4C76" w:rsidRDefault="00CB4C76" w:rsidP="00CB4C76">
      <w:pPr>
        <w:rPr>
          <w:rFonts w:asciiTheme="minorHAnsi" w:hAnsiTheme="minorHAnsi" w:cstheme="minorBidi"/>
        </w:rPr>
      </w:pPr>
    </w:p>
    <w:p w14:paraId="2FEC881F" w14:textId="77777777" w:rsidR="00CB4C76" w:rsidRDefault="00CB4C76" w:rsidP="00CB4C76">
      <w:pPr>
        <w:pStyle w:val="ListParagraph"/>
        <w:numPr>
          <w:ilvl w:val="0"/>
          <w:numId w:val="1"/>
        </w:numPr>
        <w:rPr>
          <w:rFonts w:asciiTheme="minorHAnsi" w:hAnsiTheme="minorHAnsi" w:cstheme="minorBidi"/>
        </w:rPr>
      </w:pPr>
      <w:r>
        <w:rPr>
          <w:rFonts w:asciiTheme="minorHAnsi" w:hAnsiTheme="minorHAnsi" w:cstheme="minorBidi"/>
        </w:rPr>
        <w:t>2 Internal Crews- Metcalf; Team Lead: Roger Lopez, 831 212 3032</w:t>
      </w:r>
    </w:p>
    <w:p w14:paraId="202ED725" w14:textId="77777777" w:rsidR="00CB4C76" w:rsidRDefault="00CB4C76" w:rsidP="00CB4C76">
      <w:pPr>
        <w:pStyle w:val="ListParagraph"/>
        <w:numPr>
          <w:ilvl w:val="0"/>
          <w:numId w:val="1"/>
        </w:numPr>
        <w:rPr>
          <w:rFonts w:asciiTheme="minorHAnsi" w:hAnsiTheme="minorHAnsi" w:cstheme="minorBidi"/>
        </w:rPr>
      </w:pPr>
      <w:r>
        <w:rPr>
          <w:rFonts w:asciiTheme="minorHAnsi" w:hAnsiTheme="minorHAnsi" w:cstheme="minorBidi"/>
        </w:rPr>
        <w:t>2 Helicopters</w:t>
      </w:r>
    </w:p>
    <w:p w14:paraId="40005DAA" w14:textId="77777777" w:rsidR="00CB4C76" w:rsidRDefault="00CB4C76" w:rsidP="00CB4C76">
      <w:pPr>
        <w:pStyle w:val="xmsolistparagraph"/>
        <w:numPr>
          <w:ilvl w:val="0"/>
          <w:numId w:val="1"/>
        </w:numPr>
        <w:rPr>
          <w:rFonts w:eastAsia="Times New Roman"/>
        </w:rPr>
      </w:pPr>
      <w:r>
        <w:rPr>
          <w:rFonts w:asciiTheme="minorHAnsi" w:hAnsiTheme="minorHAnsi" w:cstheme="minorBidi"/>
        </w:rPr>
        <w:t xml:space="preserve">LZ: Newark Substation- GPS </w:t>
      </w:r>
      <w:r>
        <w:rPr>
          <w:rFonts w:ascii="Arial" w:eastAsia="Times New Roman" w:hAnsi="Arial" w:cs="Arial"/>
          <w:sz w:val="20"/>
          <w:szCs w:val="20"/>
        </w:rPr>
        <w:t>37.502055, -121.980715</w:t>
      </w:r>
    </w:p>
    <w:p w14:paraId="69161793" w14:textId="77777777" w:rsidR="00CB4C76" w:rsidRDefault="00CB4C76" w:rsidP="00CB4C76">
      <w:pPr>
        <w:pStyle w:val="xmsolistparagraph"/>
        <w:ind w:left="0"/>
        <w:rPr>
          <w:rFonts w:eastAsia="Times New Roman"/>
        </w:rPr>
      </w:pPr>
    </w:p>
    <w:p w14:paraId="0F9353EC" w14:textId="77777777" w:rsidR="00CB4C76" w:rsidRDefault="00CB4C76" w:rsidP="00CB4C76">
      <w:pPr>
        <w:pStyle w:val="xmsolistparagraph"/>
        <w:numPr>
          <w:ilvl w:val="0"/>
          <w:numId w:val="1"/>
        </w:numPr>
        <w:rPr>
          <w:rFonts w:eastAsia="Times New Roman"/>
        </w:rPr>
      </w:pPr>
      <w:r>
        <w:rPr>
          <w:rFonts w:eastAsia="Times New Roman"/>
        </w:rPr>
        <w:t>1 PAR Crew; Team Lead: Jerod Downing, 707 815 6506</w:t>
      </w:r>
    </w:p>
    <w:p w14:paraId="22073F55" w14:textId="77777777" w:rsidR="00CB4C76" w:rsidRDefault="00CB4C76" w:rsidP="00CB4C76">
      <w:pPr>
        <w:pStyle w:val="ListParagraph"/>
        <w:numPr>
          <w:ilvl w:val="0"/>
          <w:numId w:val="1"/>
        </w:numPr>
        <w:rPr>
          <w:rFonts w:asciiTheme="minorHAnsi" w:hAnsiTheme="minorHAnsi" w:cstheme="minorBidi"/>
        </w:rPr>
      </w:pPr>
      <w:r>
        <w:rPr>
          <w:rFonts w:asciiTheme="minorHAnsi" w:hAnsiTheme="minorHAnsi" w:cstheme="minorBidi"/>
        </w:rPr>
        <w:t>1 Helicopter</w:t>
      </w:r>
    </w:p>
    <w:p w14:paraId="0B155502" w14:textId="77777777" w:rsidR="00CB4C76" w:rsidRDefault="00CB4C76" w:rsidP="00CB4C76">
      <w:pPr>
        <w:pStyle w:val="xmsolistparagraph"/>
        <w:numPr>
          <w:ilvl w:val="0"/>
          <w:numId w:val="1"/>
        </w:numPr>
        <w:rPr>
          <w:rFonts w:eastAsia="Times New Roman"/>
        </w:rPr>
      </w:pPr>
      <w:r>
        <w:rPr>
          <w:rFonts w:asciiTheme="minorHAnsi" w:hAnsiTheme="minorHAnsi" w:cstheme="minorBidi"/>
        </w:rPr>
        <w:t xml:space="preserve">LZ: AMES Substation- GPS </w:t>
      </w:r>
      <w:r>
        <w:rPr>
          <w:rFonts w:ascii="Arial" w:eastAsia="Times New Roman" w:hAnsi="Arial" w:cs="Arial"/>
          <w:sz w:val="20"/>
          <w:szCs w:val="20"/>
        </w:rPr>
        <w:t>37.418449, -122.066622</w:t>
      </w:r>
    </w:p>
    <w:p w14:paraId="4C6AD8E3" w14:textId="77777777" w:rsidR="00CB4C76" w:rsidRDefault="00CB4C76" w:rsidP="00CB4C76">
      <w:pPr>
        <w:pStyle w:val="xmsolistparagraph"/>
        <w:ind w:left="0"/>
        <w:rPr>
          <w:rFonts w:eastAsia="Times New Roman"/>
        </w:rPr>
      </w:pPr>
    </w:p>
    <w:p w14:paraId="3A0F47EB" w14:textId="77777777" w:rsidR="00CB4C76" w:rsidRDefault="00CB4C76" w:rsidP="00CB4C76">
      <w:pPr>
        <w:pStyle w:val="xmsolistparagraph"/>
        <w:numPr>
          <w:ilvl w:val="0"/>
          <w:numId w:val="1"/>
        </w:numPr>
        <w:rPr>
          <w:rFonts w:eastAsia="Times New Roman"/>
        </w:rPr>
      </w:pPr>
      <w:r>
        <w:rPr>
          <w:rFonts w:eastAsia="Times New Roman"/>
        </w:rPr>
        <w:t>Supervisor: Kris Banzon, 707 835 4153</w:t>
      </w:r>
    </w:p>
    <w:p w14:paraId="7746D8D6" w14:textId="77777777" w:rsidR="00CB4C76" w:rsidRDefault="00CB4C76" w:rsidP="00CB4C76">
      <w:pPr>
        <w:pStyle w:val="xmsolistparagraph"/>
        <w:ind w:left="0"/>
        <w:rPr>
          <w:rFonts w:eastAsia="Times New Roman"/>
        </w:rPr>
      </w:pPr>
    </w:p>
    <w:p w14:paraId="73F97B1B" w14:textId="77777777" w:rsidR="00CB4C76" w:rsidRDefault="00CB4C76" w:rsidP="00CB4C76">
      <w:pPr>
        <w:pStyle w:val="xmsolistparagraph"/>
        <w:ind w:left="0"/>
        <w:rPr>
          <w:rFonts w:eastAsia="Times New Roman"/>
        </w:rPr>
      </w:pPr>
      <w:r>
        <w:rPr>
          <w:rFonts w:eastAsia="Times New Roman"/>
          <w:highlight w:val="yellow"/>
        </w:rPr>
        <w:t>ASSIGNED STRUCTURES/ TASKS:</w:t>
      </w:r>
    </w:p>
    <w:p w14:paraId="44F4B444" w14:textId="77777777" w:rsidR="00CB4C76" w:rsidRDefault="00CB4C76" w:rsidP="00CB4C76">
      <w:pPr>
        <w:pStyle w:val="xmsolistparagraph"/>
        <w:ind w:left="0"/>
        <w:rPr>
          <w:rFonts w:eastAsia="Times New Roman"/>
        </w:rPr>
      </w:pPr>
    </w:p>
    <w:p w14:paraId="7AB47F79" w14:textId="77777777" w:rsidR="00CB4C76" w:rsidRDefault="00CB4C76" w:rsidP="00CB4C76">
      <w:pPr>
        <w:pStyle w:val="xmsolistparagraph"/>
        <w:ind w:left="0"/>
        <w:rPr>
          <w:rFonts w:eastAsia="Times New Roman"/>
        </w:rPr>
      </w:pPr>
      <w:r>
        <w:rPr>
          <w:rFonts w:eastAsia="Times New Roman"/>
        </w:rPr>
        <w:t>2 Internal Crews:</w:t>
      </w:r>
    </w:p>
    <w:p w14:paraId="798B3EF0" w14:textId="77777777" w:rsidR="00CB4C76" w:rsidRDefault="00CB4C76" w:rsidP="00CB4C76">
      <w:pPr>
        <w:pStyle w:val="xmsolistparagraph"/>
        <w:ind w:left="0"/>
        <w:rPr>
          <w:rFonts w:eastAsia="Times New Roman"/>
        </w:rPr>
      </w:pPr>
    </w:p>
    <w:p w14:paraId="6DFA724C" w14:textId="77777777" w:rsidR="00CB4C76" w:rsidRDefault="00CB4C76" w:rsidP="00CB4C76">
      <w:pPr>
        <w:pStyle w:val="xmsolistparagraph"/>
        <w:numPr>
          <w:ilvl w:val="0"/>
          <w:numId w:val="1"/>
        </w:numPr>
        <w:rPr>
          <w:rFonts w:eastAsia="Times New Roman"/>
        </w:rPr>
      </w:pPr>
      <w:r>
        <w:rPr>
          <w:rFonts w:eastAsia="Times New Roman"/>
        </w:rPr>
        <w:t>Replace insulators and install bird spikes (in sequence): 3/25, 4/29, 5/33, 3/26, 4/27, 4/28, 4/30, 5/34 and 5/36</w:t>
      </w:r>
    </w:p>
    <w:p w14:paraId="3BFFCA37" w14:textId="77777777" w:rsidR="00CB4C76" w:rsidRDefault="00CB4C76" w:rsidP="00CB4C76">
      <w:pPr>
        <w:pStyle w:val="xmsolistparagraph"/>
        <w:numPr>
          <w:ilvl w:val="0"/>
          <w:numId w:val="1"/>
        </w:numPr>
        <w:rPr>
          <w:rFonts w:eastAsia="Times New Roman"/>
        </w:rPr>
      </w:pPr>
      <w:r>
        <w:rPr>
          <w:rFonts w:eastAsia="Times New Roman"/>
        </w:rPr>
        <w:t>Rescue Birds: 3/25 and 4/29</w:t>
      </w:r>
    </w:p>
    <w:p w14:paraId="5EFD7C84" w14:textId="77777777" w:rsidR="00CB4C76" w:rsidRDefault="00CB4C76" w:rsidP="00CB4C76">
      <w:pPr>
        <w:pStyle w:val="xmsolistparagraph"/>
        <w:ind w:left="0"/>
        <w:rPr>
          <w:rFonts w:eastAsia="Times New Roman"/>
        </w:rPr>
      </w:pPr>
    </w:p>
    <w:p w14:paraId="3D9EBA4E" w14:textId="77777777" w:rsidR="00CB4C76" w:rsidRDefault="00CB4C76" w:rsidP="00CB4C76">
      <w:pPr>
        <w:pStyle w:val="xmsolistparagraph"/>
        <w:ind w:left="0"/>
        <w:rPr>
          <w:rFonts w:eastAsia="Times New Roman"/>
        </w:rPr>
      </w:pPr>
      <w:r>
        <w:rPr>
          <w:rFonts w:eastAsia="Times New Roman"/>
        </w:rPr>
        <w:t>1 PAR Crew:</w:t>
      </w:r>
    </w:p>
    <w:p w14:paraId="0D5E20D3" w14:textId="77777777" w:rsidR="00CB4C76" w:rsidRDefault="00CB4C76" w:rsidP="00CB4C76">
      <w:pPr>
        <w:pStyle w:val="xmsolistparagraph"/>
        <w:ind w:left="0"/>
        <w:rPr>
          <w:rFonts w:eastAsia="Times New Roman"/>
        </w:rPr>
      </w:pPr>
    </w:p>
    <w:p w14:paraId="6F1DF400" w14:textId="77777777" w:rsidR="00CB4C76" w:rsidRDefault="00CB4C76" w:rsidP="00CB4C76">
      <w:pPr>
        <w:pStyle w:val="xmsolistparagraph"/>
        <w:numPr>
          <w:ilvl w:val="0"/>
          <w:numId w:val="1"/>
        </w:numPr>
        <w:rPr>
          <w:rFonts w:eastAsia="Times New Roman"/>
        </w:rPr>
      </w:pPr>
      <w:r>
        <w:rPr>
          <w:rFonts w:eastAsia="Times New Roman"/>
        </w:rPr>
        <w:t>Replace insulators and install bird spikes (in sequence): 4/31, 4/32 and 5/33</w:t>
      </w:r>
    </w:p>
    <w:p w14:paraId="6B268A6D" w14:textId="77777777" w:rsidR="00CB4C76" w:rsidRDefault="00CB4C76" w:rsidP="00CB4C76">
      <w:pPr>
        <w:pStyle w:val="xmsolistparagraph"/>
        <w:numPr>
          <w:ilvl w:val="0"/>
          <w:numId w:val="1"/>
        </w:numPr>
        <w:rPr>
          <w:rFonts w:eastAsia="Times New Roman"/>
        </w:rPr>
      </w:pPr>
      <w:r>
        <w:rPr>
          <w:rFonts w:eastAsia="Times New Roman"/>
        </w:rPr>
        <w:t>Rescue of Birds (in sequence): 5/33, 5/35, 5/34, 4/32, 4/31, 4/30, 4/28, 4/27, 3/26</w:t>
      </w:r>
    </w:p>
    <w:p w14:paraId="40995D20" w14:textId="77777777" w:rsidR="00CB4C76" w:rsidRDefault="00CB4C76" w:rsidP="00CB4C76">
      <w:pPr>
        <w:pStyle w:val="xmsolistparagraph"/>
        <w:ind w:left="0"/>
        <w:rPr>
          <w:rFonts w:eastAsia="Times New Roman"/>
        </w:rPr>
      </w:pPr>
    </w:p>
    <w:p w14:paraId="56967342" w14:textId="77777777" w:rsidR="00CB4C76" w:rsidRDefault="00CB4C76" w:rsidP="00CB4C76">
      <w:pPr>
        <w:pStyle w:val="xmsolistparagraph"/>
        <w:ind w:left="0"/>
        <w:rPr>
          <w:rFonts w:eastAsia="Times New Roman"/>
          <w:highlight w:val="yellow"/>
        </w:rPr>
      </w:pPr>
      <w:r>
        <w:rPr>
          <w:rFonts w:eastAsia="Times New Roman"/>
          <w:highlight w:val="yellow"/>
        </w:rPr>
        <w:t>RESCUE BIRDS- STAGING AREA:</w:t>
      </w:r>
    </w:p>
    <w:p w14:paraId="64D094A0" w14:textId="77777777" w:rsidR="00CB4C76" w:rsidRDefault="00CB4C76" w:rsidP="00CB4C76">
      <w:pPr>
        <w:pStyle w:val="xmsolistparagraph"/>
        <w:ind w:left="0"/>
        <w:rPr>
          <w:rFonts w:eastAsia="Times New Roman"/>
          <w:highlight w:val="yellow"/>
        </w:rPr>
      </w:pPr>
    </w:p>
    <w:p w14:paraId="30E29C50" w14:textId="77777777" w:rsidR="00CB4C76" w:rsidRDefault="00CB4C76" w:rsidP="00CB4C76">
      <w:pPr>
        <w:pStyle w:val="xmsolistparagraph"/>
        <w:numPr>
          <w:ilvl w:val="0"/>
          <w:numId w:val="1"/>
        </w:numPr>
        <w:rPr>
          <w:rFonts w:eastAsia="Times New Roman"/>
        </w:rPr>
      </w:pPr>
      <w:r>
        <w:rPr>
          <w:rFonts w:asciiTheme="minorHAnsi" w:hAnsiTheme="minorHAnsi" w:cstheme="minorBidi"/>
        </w:rPr>
        <w:t xml:space="preserve">LZ: AMES Substation- GPS </w:t>
      </w:r>
      <w:r>
        <w:rPr>
          <w:rFonts w:ascii="Arial" w:eastAsia="Times New Roman" w:hAnsi="Arial" w:cs="Arial"/>
          <w:sz w:val="20"/>
          <w:szCs w:val="20"/>
        </w:rPr>
        <w:t>37.418449, -122.066622</w:t>
      </w:r>
    </w:p>
    <w:p w14:paraId="009368E8" w14:textId="77777777" w:rsidR="00CB4C76" w:rsidRDefault="00CB4C76" w:rsidP="00CB4C76">
      <w:pPr>
        <w:pStyle w:val="xmsolistparagraph"/>
        <w:ind w:left="0"/>
        <w:rPr>
          <w:rFonts w:eastAsia="Times New Roman"/>
          <w:highlight w:val="yellow"/>
        </w:rPr>
      </w:pPr>
    </w:p>
    <w:p w14:paraId="322C3678" w14:textId="77777777" w:rsidR="00CB4C76" w:rsidRDefault="00CB4C76" w:rsidP="00CB4C76">
      <w:pPr>
        <w:pStyle w:val="xmsolistparagraph"/>
        <w:ind w:left="0"/>
        <w:rPr>
          <w:rFonts w:eastAsia="Times New Roman"/>
        </w:rPr>
      </w:pPr>
      <w:r>
        <w:rPr>
          <w:rFonts w:eastAsia="Times New Roman"/>
          <w:highlight w:val="yellow"/>
        </w:rPr>
        <w:t>EXECUTION PLAN:</w:t>
      </w:r>
    </w:p>
    <w:p w14:paraId="6532572F" w14:textId="77777777" w:rsidR="00CB4C76" w:rsidRDefault="00CB4C76" w:rsidP="00CB4C76">
      <w:pPr>
        <w:pStyle w:val="xmsolistparagraph"/>
        <w:ind w:left="0"/>
        <w:rPr>
          <w:rFonts w:eastAsia="Times New Roman"/>
        </w:rPr>
      </w:pPr>
    </w:p>
    <w:p w14:paraId="57479741" w14:textId="77777777" w:rsidR="00CB4C76" w:rsidRDefault="00CB4C76" w:rsidP="00CB4C76">
      <w:pPr>
        <w:pStyle w:val="xmsolistparagraph"/>
        <w:numPr>
          <w:ilvl w:val="0"/>
          <w:numId w:val="3"/>
        </w:numPr>
        <w:rPr>
          <w:rFonts w:eastAsia="Times New Roman"/>
        </w:rPr>
      </w:pPr>
      <w:r>
        <w:rPr>
          <w:rFonts w:eastAsia="Times New Roman"/>
        </w:rPr>
        <w:t>All crews involve with rescue and physical work will meet at 0800 in Newark LZ to have a tailgate discussion. After the tailboard, PAR crew will head out to AMES LZ with Environmental Specialist.</w:t>
      </w:r>
    </w:p>
    <w:p w14:paraId="70826D6E" w14:textId="77777777" w:rsidR="00CB4C76" w:rsidRDefault="00CB4C76" w:rsidP="00CB4C76">
      <w:pPr>
        <w:pStyle w:val="xmsolistparagraph"/>
        <w:numPr>
          <w:ilvl w:val="0"/>
          <w:numId w:val="3"/>
        </w:numPr>
        <w:rPr>
          <w:rFonts w:eastAsia="Times New Roman"/>
        </w:rPr>
      </w:pPr>
      <w:r>
        <w:rPr>
          <w:rFonts w:eastAsia="Times New Roman"/>
        </w:rPr>
        <w:t>All biologist that will monitor this work (on boat) will hold their own tailboard and we are expecting them to be in position by 0900. We are aiming to start flying by 0900/ 0930.</w:t>
      </w:r>
    </w:p>
    <w:p w14:paraId="56AD067A" w14:textId="77777777" w:rsidR="00CB4C76" w:rsidRDefault="00CB4C76" w:rsidP="00CB4C76">
      <w:pPr>
        <w:pStyle w:val="xmsolistparagraph"/>
        <w:numPr>
          <w:ilvl w:val="0"/>
          <w:numId w:val="3"/>
        </w:numPr>
        <w:rPr>
          <w:rFonts w:eastAsia="Times New Roman"/>
          <w:b/>
          <w:bCs/>
        </w:rPr>
      </w:pPr>
      <w:r>
        <w:rPr>
          <w:rFonts w:eastAsia="Times New Roman"/>
          <w:b/>
          <w:bCs/>
        </w:rPr>
        <w:t xml:space="preserve">Internal Crew A </w:t>
      </w:r>
      <w:r>
        <w:rPr>
          <w:rFonts w:eastAsia="Times New Roman"/>
        </w:rPr>
        <w:t>will fly to structure 3/25, test and ground and rescue the birds/eggs and put them in the bag/s</w:t>
      </w:r>
      <w:r>
        <w:rPr>
          <w:rFonts w:eastAsia="Times New Roman"/>
          <w:b/>
          <w:bCs/>
        </w:rPr>
        <w:t xml:space="preserve">. </w:t>
      </w:r>
      <w:r>
        <w:rPr>
          <w:rFonts w:eastAsia="Times New Roman"/>
        </w:rPr>
        <w:t xml:space="preserve">Call in PAR to send the helicopter with fly basket, put the birds/ eggs (in the </w:t>
      </w:r>
      <w:r>
        <w:rPr>
          <w:rFonts w:eastAsia="Times New Roman"/>
        </w:rPr>
        <w:lastRenderedPageBreak/>
        <w:t>bag) inside the fly basket and secure it (helicopter will bring it back to AMES LZ).</w:t>
      </w:r>
      <w:r>
        <w:rPr>
          <w:rFonts w:eastAsia="Times New Roman"/>
          <w:b/>
          <w:bCs/>
        </w:rPr>
        <w:t xml:space="preserve"> Internal Crew B </w:t>
      </w:r>
      <w:r>
        <w:rPr>
          <w:rFonts w:eastAsia="Times New Roman"/>
        </w:rPr>
        <w:t>will fly to 5/36, test and ground then establish a bracket ground between 3/25 and 5/36. Once bracket grounds are confirmed and established</w:t>
      </w:r>
      <w:r>
        <w:rPr>
          <w:rFonts w:eastAsia="Times New Roman"/>
          <w:b/>
          <w:bCs/>
        </w:rPr>
        <w:t>, Internal Crew A</w:t>
      </w:r>
      <w:r>
        <w:rPr>
          <w:rFonts w:eastAsia="Times New Roman"/>
        </w:rPr>
        <w:t xml:space="preserve"> will replace all insulators and install bird spikes at 3/25. </w:t>
      </w:r>
      <w:r>
        <w:rPr>
          <w:rFonts w:eastAsia="Times New Roman"/>
          <w:b/>
          <w:bCs/>
        </w:rPr>
        <w:t>Internal Crew B</w:t>
      </w:r>
      <w:r>
        <w:rPr>
          <w:rFonts w:eastAsia="Times New Roman"/>
        </w:rPr>
        <w:t xml:space="preserve"> will move to Tower 4/29 (DDE), rescue the </w:t>
      </w:r>
      <w:proofErr w:type="gramStart"/>
      <w:r>
        <w:rPr>
          <w:rFonts w:eastAsia="Times New Roman"/>
        </w:rPr>
        <w:t>birds</w:t>
      </w:r>
      <w:proofErr w:type="gramEnd"/>
      <w:r>
        <w:rPr>
          <w:rFonts w:eastAsia="Times New Roman"/>
        </w:rPr>
        <w:t xml:space="preserve"> and put them in the bag/s. Call in PAR to send the helicopter with fly basket, put the birds/ eggs (in the bag) inside the fly basket and secure it (helicopter will bring it back to AMES LZ). Once birds/eggs are clear on 4/29, replace all DDE insulators and install bird spikes.</w:t>
      </w:r>
    </w:p>
    <w:p w14:paraId="46DE575A" w14:textId="77777777" w:rsidR="00CB4C76" w:rsidRDefault="00CB4C76" w:rsidP="00CB4C76">
      <w:pPr>
        <w:pStyle w:val="xmsolistparagraph"/>
        <w:numPr>
          <w:ilvl w:val="0"/>
          <w:numId w:val="3"/>
        </w:numPr>
        <w:rPr>
          <w:rFonts w:eastAsia="Times New Roman"/>
          <w:b/>
          <w:bCs/>
        </w:rPr>
      </w:pPr>
      <w:r>
        <w:rPr>
          <w:rFonts w:eastAsia="Times New Roman"/>
          <w:b/>
          <w:bCs/>
        </w:rPr>
        <w:t xml:space="preserve">PAR CREW </w:t>
      </w:r>
      <w:r>
        <w:rPr>
          <w:rFonts w:eastAsia="Times New Roman"/>
        </w:rPr>
        <w:t xml:space="preserve">will start rescuing the birds as per the sequence mentioned above. </w:t>
      </w:r>
      <w:r>
        <w:rPr>
          <w:rFonts w:eastAsia="Times New Roman"/>
          <w:highlight w:val="yellow"/>
        </w:rPr>
        <w:t>Ensure to install personal grounds if we cannot maintain our MAD. The other side of the circuit is energized, use hot</w:t>
      </w:r>
      <w:r>
        <w:rPr>
          <w:rFonts w:eastAsia="Times New Roman"/>
        </w:rPr>
        <w:t xml:space="preserve"> </w:t>
      </w:r>
      <w:r>
        <w:rPr>
          <w:rFonts w:eastAsia="Times New Roman"/>
          <w:highlight w:val="yellow"/>
        </w:rPr>
        <w:t>sticks to pull in the nest if needed</w:t>
      </w:r>
      <w:r>
        <w:rPr>
          <w:rFonts w:eastAsia="Times New Roman"/>
        </w:rPr>
        <w:t>. Call in PAR to send the helicopter with fly basket, put the birds/ eggs (in the bag) inside the fly basket and secure it (helicopter will bring it back to AMES LZ). Once all birds/ eggs are rescued then replace insulators and install bird spikes at Tower 4/31 (DDE).</w:t>
      </w:r>
    </w:p>
    <w:p w14:paraId="5AC9FA26" w14:textId="77777777" w:rsidR="00CB4C76" w:rsidRDefault="00CB4C76" w:rsidP="00CB4C76">
      <w:pPr>
        <w:pStyle w:val="xmsolistparagraph"/>
        <w:numPr>
          <w:ilvl w:val="0"/>
          <w:numId w:val="3"/>
        </w:numPr>
        <w:rPr>
          <w:rFonts w:eastAsia="Times New Roman"/>
          <w:b/>
          <w:bCs/>
        </w:rPr>
      </w:pPr>
      <w:r>
        <w:rPr>
          <w:rFonts w:eastAsia="Times New Roman"/>
          <w:b/>
          <w:bCs/>
        </w:rPr>
        <w:t>Once we clear/ rescued all the birds/ eggs on all the structures, then continue replacing all insulators and install bird spikes according to crew assignment. PAR crew will be working with us until June 2</w:t>
      </w:r>
      <w:r>
        <w:rPr>
          <w:rFonts w:eastAsia="Times New Roman"/>
          <w:b/>
          <w:bCs/>
          <w:vertAlign w:val="superscript"/>
        </w:rPr>
        <w:t>nd</w:t>
      </w:r>
      <w:r>
        <w:rPr>
          <w:rFonts w:eastAsia="Times New Roman"/>
          <w:b/>
          <w:bCs/>
        </w:rPr>
        <w:t>. Internal crews will complete all the remaining structures until June 3</w:t>
      </w:r>
      <w:r>
        <w:rPr>
          <w:rFonts w:eastAsia="Times New Roman"/>
          <w:b/>
          <w:bCs/>
          <w:vertAlign w:val="superscript"/>
        </w:rPr>
        <w:t>rd</w:t>
      </w:r>
      <w:r>
        <w:rPr>
          <w:rFonts w:eastAsia="Times New Roman"/>
          <w:b/>
          <w:bCs/>
        </w:rPr>
        <w:t>.</w:t>
      </w:r>
    </w:p>
    <w:p w14:paraId="118E7792" w14:textId="77777777" w:rsidR="00CB4C76" w:rsidRDefault="00CB4C76" w:rsidP="00CB4C76">
      <w:pPr>
        <w:pStyle w:val="xmsolistparagraph"/>
        <w:ind w:left="0"/>
        <w:rPr>
          <w:rFonts w:eastAsia="Times New Roman"/>
          <w:b/>
          <w:bCs/>
        </w:rPr>
      </w:pPr>
    </w:p>
    <w:p w14:paraId="2CD7910D" w14:textId="77777777" w:rsidR="005F3E2D" w:rsidRDefault="005F3E2D" w:rsidP="005F3E2D">
      <w:pPr>
        <w:pStyle w:val="xmsolistparagraph"/>
        <w:ind w:left="0"/>
        <w:rPr>
          <w:rFonts w:eastAsia="Times New Roman"/>
          <w:b/>
          <w:bCs/>
          <w:highlight w:val="yellow"/>
        </w:rPr>
      </w:pPr>
      <w:r>
        <w:rPr>
          <w:rFonts w:eastAsia="Times New Roman"/>
          <w:b/>
          <w:bCs/>
          <w:highlight w:val="yellow"/>
        </w:rPr>
        <w:t>REMINDER FROM CUYLER:</w:t>
      </w:r>
    </w:p>
    <w:p w14:paraId="64E4651B" w14:textId="77777777" w:rsidR="005F3E2D" w:rsidRDefault="005F3E2D" w:rsidP="005F3E2D">
      <w:pPr>
        <w:pStyle w:val="xmsolistparagraph"/>
        <w:ind w:left="0"/>
        <w:rPr>
          <w:rFonts w:eastAsia="Times New Roman"/>
          <w:b/>
          <w:bCs/>
          <w:highlight w:val="yellow"/>
        </w:rPr>
      </w:pPr>
    </w:p>
    <w:p w14:paraId="29079E4B" w14:textId="77777777" w:rsidR="005F3E2D" w:rsidRDefault="005F3E2D" w:rsidP="005F3E2D">
      <w:pPr>
        <w:pStyle w:val="ListParagraph"/>
        <w:numPr>
          <w:ilvl w:val="0"/>
          <w:numId w:val="4"/>
        </w:numPr>
        <w:rPr>
          <w:rFonts w:eastAsia="Times New Roman"/>
          <w:highlight w:val="yellow"/>
        </w:rPr>
      </w:pPr>
      <w:r>
        <w:rPr>
          <w:rFonts w:eastAsia="Times New Roman"/>
          <w:highlight w:val="yellow"/>
        </w:rPr>
        <w:t xml:space="preserve">We advise that your crew should wear heavy canvas gloves, as the adults/parents will likely be protecting the nests and could try to bite/scratch the linemen. </w:t>
      </w:r>
    </w:p>
    <w:p w14:paraId="59D1F527" w14:textId="77777777" w:rsidR="00C62151" w:rsidRDefault="00C62151"/>
    <w:sectPr w:rsidR="00C62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90D9" w14:textId="77777777" w:rsidR="00CB4C76" w:rsidRDefault="00CB4C76" w:rsidP="00CB4C76">
      <w:r>
        <w:separator/>
      </w:r>
    </w:p>
  </w:endnote>
  <w:endnote w:type="continuationSeparator" w:id="0">
    <w:p w14:paraId="753B688D" w14:textId="77777777" w:rsidR="00CB4C76" w:rsidRDefault="00CB4C76" w:rsidP="00CB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9956" w14:textId="77777777" w:rsidR="00CB4C76" w:rsidRDefault="00CB4C76" w:rsidP="00CB4C76">
      <w:r>
        <w:separator/>
      </w:r>
    </w:p>
  </w:footnote>
  <w:footnote w:type="continuationSeparator" w:id="0">
    <w:p w14:paraId="71F185F2" w14:textId="77777777" w:rsidR="00CB4C76" w:rsidRDefault="00CB4C76" w:rsidP="00CB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B02"/>
    <w:multiLevelType w:val="hybridMultilevel"/>
    <w:tmpl w:val="6D282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9C51A9"/>
    <w:multiLevelType w:val="hybridMultilevel"/>
    <w:tmpl w:val="2B025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4C05551"/>
    <w:multiLevelType w:val="hybridMultilevel"/>
    <w:tmpl w:val="E2B4A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032106"/>
    <w:multiLevelType w:val="hybridMultilevel"/>
    <w:tmpl w:val="4274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76"/>
    <w:rsid w:val="005F3E2D"/>
    <w:rsid w:val="00C62151"/>
    <w:rsid w:val="00CB4C76"/>
    <w:rsid w:val="00D2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3A914"/>
  <w15:chartTrackingRefBased/>
  <w15:docId w15:val="{1454D984-FF9E-49D9-A9AC-210261D1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4C76"/>
    <w:rPr>
      <w:color w:val="0563C1"/>
      <w:u w:val="single"/>
    </w:rPr>
  </w:style>
  <w:style w:type="paragraph" w:styleId="ListParagraph">
    <w:name w:val="List Paragraph"/>
    <w:basedOn w:val="Normal"/>
    <w:uiPriority w:val="34"/>
    <w:qFormat/>
    <w:rsid w:val="00CB4C76"/>
    <w:pPr>
      <w:ind w:left="720"/>
    </w:pPr>
  </w:style>
  <w:style w:type="paragraph" w:customStyle="1" w:styleId="xmsolistparagraph">
    <w:name w:val="x_msolistparagraph"/>
    <w:basedOn w:val="Normal"/>
    <w:rsid w:val="00CB4C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7500">
      <w:bodyDiv w:val="1"/>
      <w:marLeft w:val="0"/>
      <w:marRight w:val="0"/>
      <w:marTop w:val="0"/>
      <w:marBottom w:val="0"/>
      <w:divBdr>
        <w:top w:val="none" w:sz="0" w:space="0" w:color="auto"/>
        <w:left w:val="none" w:sz="0" w:space="0" w:color="auto"/>
        <w:bottom w:val="none" w:sz="0" w:space="0" w:color="auto"/>
        <w:right w:val="none" w:sz="0" w:space="0" w:color="auto"/>
      </w:divBdr>
    </w:div>
    <w:div w:id="6528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co/clearance/tafw.asp?ID=T22-010508" TargetMode="External"/><Relationship Id="rId3" Type="http://schemas.openxmlformats.org/officeDocument/2006/relationships/settings" Target="settings.xml"/><Relationship Id="rId7" Type="http://schemas.openxmlformats.org/officeDocument/2006/relationships/hyperlink" Target="http://www/ecco/clearance/tafw.asp?ID=T22-0105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cco/clearance/tafw.asp?ID=T22-010510" TargetMode="External"/><Relationship Id="rId4" Type="http://schemas.openxmlformats.org/officeDocument/2006/relationships/webSettings" Target="webSettings.xml"/><Relationship Id="rId9" Type="http://schemas.openxmlformats.org/officeDocument/2006/relationships/hyperlink" Target="http://www/ecco/clearance/tafw.asp?ID=T22-010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Banzon, Kris</dc:creator>
  <cp:keywords/>
  <dc:description/>
  <cp:lastModifiedBy>Banzon, Kris</cp:lastModifiedBy>
  <cp:revision>3</cp:revision>
  <dcterms:created xsi:type="dcterms:W3CDTF">2022-05-28T18:47:00Z</dcterms:created>
  <dcterms:modified xsi:type="dcterms:W3CDTF">2022-05-28T18:55:00Z</dcterms:modified>
</cp:coreProperties>
</file>